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中外文学比较与欣赏(小说篇) - 百度文库</w:t>
      </w:r>
      <w:br/>
      <w:hyperlink r:id="rId7" w:history="1">
        <w:r>
          <w:rPr>
            <w:color w:val="2980b9"/>
            <w:u w:val="single"/>
          </w:rPr>
          <w:t xml:space="preserve">https://wenku.baidu.com/view/0f0eca1e964bcf84b9d57b4c.html?_wkts_=1676725685146</w:t>
        </w:r>
      </w:hyperlink>
    </w:p>
    <w:p>
      <w:pPr>
        <w:pStyle w:val="Heading1"/>
      </w:pPr>
      <w:bookmarkStart w:id="2" w:name="_Toc2"/>
      <w:r>
        <w:t>Article summary:</w:t>
      </w:r>
      <w:bookmarkEnd w:id="2"/>
    </w:p>
    <w:p>
      <w:pPr>
        <w:jc w:val="both"/>
      </w:pPr>
      <w:r>
        <w:rPr/>
        <w:t xml:space="preserve">1. The article provides 15 recommended document collections related to the comparison and appreciation of Chinese and foreign literature (fiction).</w:t>
      </w:r>
    </w:p>
    <w:p>
      <w:pPr>
        <w:jc w:val="both"/>
      </w:pPr>
      <w:r>
        <w:rPr/>
        <w:t xml:space="preserve">2. It offers a variety of resources, such as courseware, lectures, and books, for readers to explore.</w:t>
      </w:r>
    </w:p>
    <w:p>
      <w:pPr>
        <w:jc w:val="both"/>
      </w:pPr>
      <w:r>
        <w:rPr/>
        <w:t xml:space="preserve">3. The article also promotes VIP exclusive privileges for new users, such as unlimited copying and network disk transfer format conversion.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it provides a comprehensive list of resources related to the comparison and appreciation of Chinese and foreign literature (fiction), including books, lectures, courseware, etc., which are all relevant to the topic at hand. However, there are some potential biases that should be noted. Firstly, the article promotes VIP exclusive privileges for new users; this could be seen as a form of promotional content that may lead readers to believe that they need to pay in order to access certain resources or gain certain benefits. Secondly, the article does not present both sides equally; while it does provide information on Chinese and foreign literature (fiction), it does not provide any information on other forms of literature or art that could be compared or appreciated. Finally, there is no mention of possible risks associated with accessing these resources; while they may be reliable sources of information, readers should still exercise caution when accessing them online.</w:t>
      </w:r>
    </w:p>
    <w:p>
      <w:pPr>
        <w:pStyle w:val="Heading1"/>
      </w:pPr>
      <w:bookmarkStart w:id="5" w:name="_Toc5"/>
      <w:r>
        <w:t>Topics for further research:</w:t>
      </w:r>
      <w:bookmarkEnd w:id="5"/>
    </w:p>
    <w:p>
      <w:pPr>
        <w:spacing w:after="0"/>
        <w:numPr>
          <w:ilvl w:val="0"/>
          <w:numId w:val="2"/>
        </w:numPr>
      </w:pPr>
      <w:r>
        <w:rPr/>
        <w:t xml:space="preserve">Comparison of Chinese and foreign literature</w:t>
      </w:r>
    </w:p>
    <w:p>
      <w:pPr>
        <w:spacing w:after="0"/>
        <w:numPr>
          <w:ilvl w:val="0"/>
          <w:numId w:val="2"/>
        </w:numPr>
      </w:pPr>
      <w:r>
        <w:rPr/>
        <w:t xml:space="preserve">Appreciation of Chinese and foreign literature</w:t>
      </w:r>
    </w:p>
    <w:p>
      <w:pPr>
        <w:spacing w:after="0"/>
        <w:numPr>
          <w:ilvl w:val="0"/>
          <w:numId w:val="2"/>
        </w:numPr>
      </w:pPr>
      <w:r>
        <w:rPr/>
        <w:t xml:space="preserve">Risks associated with accessing online resources</w:t>
      </w:r>
    </w:p>
    <w:p>
      <w:pPr>
        <w:spacing w:after="0"/>
        <w:numPr>
          <w:ilvl w:val="0"/>
          <w:numId w:val="2"/>
        </w:numPr>
      </w:pPr>
      <w:r>
        <w:rPr/>
        <w:t xml:space="preserve">Comparison of different forms of literature</w:t>
      </w:r>
    </w:p>
    <w:p>
      <w:pPr>
        <w:spacing w:after="0"/>
        <w:numPr>
          <w:ilvl w:val="0"/>
          <w:numId w:val="2"/>
        </w:numPr>
      </w:pPr>
      <w:r>
        <w:rPr/>
        <w:t xml:space="preserve">Appreciation of different forms of literature</w:t>
      </w:r>
    </w:p>
    <w:p>
      <w:pPr>
        <w:numPr>
          <w:ilvl w:val="0"/>
          <w:numId w:val="2"/>
        </w:numPr>
      </w:pPr>
      <w:r>
        <w:rPr/>
        <w:t xml:space="preserve">VIP exclusive privileges for new users</w:t>
      </w:r>
    </w:p>
    <w:p>
      <w:pPr>
        <w:pStyle w:val="Heading1"/>
      </w:pPr>
      <w:bookmarkStart w:id="6" w:name="_Toc6"/>
      <w:r>
        <w:t>Report location:</w:t>
      </w:r>
      <w:bookmarkEnd w:id="6"/>
    </w:p>
    <w:p>
      <w:hyperlink r:id="rId8" w:history="1">
        <w:r>
          <w:rPr>
            <w:color w:val="2980b9"/>
            <w:u w:val="single"/>
          </w:rPr>
          <w:t xml:space="preserve">https://www.fullpicture.app/item/10913e3cea341321346d4d4e04702ce0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C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0f0eca1e964bcf84b9d57b4c.html?_wkts_=1676725685146" TargetMode="External"/><Relationship Id="rId8" Type="http://schemas.openxmlformats.org/officeDocument/2006/relationships/hyperlink" Target="https://www.fullpicture.app/item/10913e3cea341321346d4d4e04702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2023-02-19T15:49:30+01:00</dcterms:created>
  <dcterms:modified xsi:type="dcterms:W3CDTF">2023-02-19T15:49:30+01:00</dcterms:modified>
</cp:coreProperties>
</file>

<file path=docProps/custom.xml><?xml version="1.0" encoding="utf-8"?>
<Properties xmlns="http://schemas.openxmlformats.org/officeDocument/2006/custom-properties" xmlns:vt="http://schemas.openxmlformats.org/officeDocument/2006/docPropsVTypes"/>
</file>