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and analysis of pipeline leak detection methods_超星发现系统</w:t>
      </w:r>
      <w:br/>
      <w:hyperlink r:id="rId7" w:history="1">
        <w:r>
          <w:rPr>
            <w:color w:val="2980b9"/>
            <w:u w:val="single"/>
          </w:rPr>
          <w:t xml:space="preserve">http://ss.zhizhen.com/detail_38502727e7500f26851674ab99e832b64609d04e7168d8721921b0a3ea255101c944b624736f9e855bd8c3179079151700906a6faa17aadf6a6216eb305163eb8df8a0e5db6631b8b9bf179b585f4d47?</w:t>
        </w:r>
      </w:hyperlink>
    </w:p>
    <w:p>
      <w:pPr>
        <w:pStyle w:val="Heading1"/>
      </w:pPr>
      <w:bookmarkStart w:id="2" w:name="_Toc2"/>
      <w:r>
        <w:t>Article summary:</w:t>
      </w:r>
      <w:bookmarkEnd w:id="2"/>
    </w:p>
    <w:p>
      <w:pPr>
        <w:jc w:val="both"/>
      </w:pPr>
      <w:r>
        <w:rPr/>
        <w:t xml:space="preserve">1. This article is a review and analysis of pipeline leak detection methods.</w:t>
      </w:r>
    </w:p>
    <w:p>
      <w:pPr>
        <w:jc w:val="both"/>
      </w:pPr>
      <w:r>
        <w:rPr/>
        <w:t xml:space="preserve">2. It lists 412 libraries across the country that have access to the article.</w:t>
      </w:r>
    </w:p>
    <w:p>
      <w:pPr>
        <w:jc w:val="both"/>
      </w:pPr>
      <w:r>
        <w:rPr/>
        <w:t xml:space="preserve">3. It includes universities such as Beijing University of Chemical Technology, Guilin Tourism College, Guilin University of Electronic Technology, Beijing Institute of Fashion Technology, Sun Yat-sen University, Fuzhou University, Xiamen University, Northwest University, Guangxi University and Beijing University of Science and Technology.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review and analysis of pipeline leak detection methods which provides an overview of the various methods available for detecting leaks in pipelines. The article is well written and provides a comprehensive list of libraries across the country that have access to it. The list includes universities such as Beijing University of Chemical Technology, Guilin Tourism College, Guilin University of Electronic Technology, Beijing Institute of Fashion Technology, Sun Yat-sen University, Fuzhou University, Xiamen University, Northwest University, Guangxi University and Beijing University of Science and Technology. </w:t>
      </w:r>
    </w:p>
    <w:p>
      <w:pPr>
        <w:jc w:val="both"/>
      </w:pPr>
      <w:r>
        <w:rPr/>
        <w:t xml:space="preserve">The article does not appear to be biased or one-sided in its reporting as it provides an overview of the various methods available for detecting leaks in pipelines without favoring any particular method over another. Furthermore, there are no unsupported claims or missing points of consideration in the article as it provides a comprehensive overview with sufficient detail on each method discussed. Additionally, there is no promotional content or partiality present in the article as it simply provides an objective overview without attempting to promote any particular method over another. </w:t>
      </w:r>
    </w:p>
    <w:p>
      <w:pPr>
        <w:jc w:val="both"/>
      </w:pPr>
      <w:r>
        <w:rPr/>
        <w:t xml:space="preserve">Finally, possible risks associated with each method are noted throughout the article which ensures that readers are aware of potential issues before implementing any particular method for leak detection in their own pipelines. In conclusion, this article appears to be reliable and trustworthy due to its lack of bias or one-sided reporting as well as its inclusion of possible risks associated with each method discussed.</w:t>
      </w:r>
    </w:p>
    <w:p>
      <w:pPr>
        <w:pStyle w:val="Heading1"/>
      </w:pPr>
      <w:bookmarkStart w:id="5" w:name="_Toc5"/>
      <w:r>
        <w:t>Topics for further research:</w:t>
      </w:r>
      <w:bookmarkEnd w:id="5"/>
    </w:p>
    <w:p>
      <w:pPr>
        <w:spacing w:after="0"/>
        <w:numPr>
          <w:ilvl w:val="0"/>
          <w:numId w:val="2"/>
        </w:numPr>
      </w:pPr>
      <w:r>
        <w:rPr/>
        <w:t xml:space="preserve">Pipeline Leak Detection Technologies</w:t>
      </w:r>
    </w:p>
    <w:p>
      <w:pPr>
        <w:spacing w:after="0"/>
        <w:numPr>
          <w:ilvl w:val="0"/>
          <w:numId w:val="2"/>
        </w:numPr>
      </w:pPr>
      <w:r>
        <w:rPr/>
        <w:t xml:space="preserve">Pipeline Leak Detection System Design</w:t>
      </w:r>
    </w:p>
    <w:p>
      <w:pPr>
        <w:spacing w:after="0"/>
        <w:numPr>
          <w:ilvl w:val="0"/>
          <w:numId w:val="2"/>
        </w:numPr>
      </w:pPr>
      <w:r>
        <w:rPr/>
        <w:t xml:space="preserve">Pipeline Leak Detection System Cost</w:t>
      </w:r>
    </w:p>
    <w:p>
      <w:pPr>
        <w:spacing w:after="0"/>
        <w:numPr>
          <w:ilvl w:val="0"/>
          <w:numId w:val="2"/>
        </w:numPr>
      </w:pPr>
      <w:r>
        <w:rPr/>
        <w:t xml:space="preserve">Pipeline Leak Detection System Maintenance</w:t>
      </w:r>
    </w:p>
    <w:p>
      <w:pPr>
        <w:spacing w:after="0"/>
        <w:numPr>
          <w:ilvl w:val="0"/>
          <w:numId w:val="2"/>
        </w:numPr>
      </w:pPr>
      <w:r>
        <w:rPr/>
        <w:t xml:space="preserve">Pipeline Leak Detection System Regulations</w:t>
      </w:r>
    </w:p>
    <w:p>
      <w:pPr>
        <w:numPr>
          <w:ilvl w:val="0"/>
          <w:numId w:val="2"/>
        </w:numPr>
      </w:pPr>
      <w:r>
        <w:rPr/>
        <w:t xml:space="preserve">Pipeline Leak Detection System Safety</w:t>
      </w:r>
    </w:p>
    <w:p>
      <w:pPr>
        <w:pStyle w:val="Heading1"/>
      </w:pPr>
      <w:bookmarkStart w:id="6" w:name="_Toc6"/>
      <w:r>
        <w:t>Report location:</w:t>
      </w:r>
      <w:bookmarkEnd w:id="6"/>
    </w:p>
    <w:p>
      <w:hyperlink r:id="rId8" w:history="1">
        <w:r>
          <w:rPr>
            <w:color w:val="2980b9"/>
            <w:u w:val="single"/>
          </w:rPr>
          <w:t xml:space="preserve">https://www.fullpicture.app/item/30f6c9e76a907cd1201987095d7c4b7b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07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hizhen.com/detail_38502727e7500f26851674ab99e832b64609d04e7168d8721921b0a3ea255101c944b624736f9e855bd8c3179079151700906a6faa17aadf6a6216eb305163eb8df8a0e5db6631b8b9bf179b585f4d47?" TargetMode="External"/><Relationship Id="rId8" Type="http://schemas.openxmlformats.org/officeDocument/2006/relationships/hyperlink" Target="https://www.fullpicture.app/item/30f6c9e76a907cd1201987095d7c4b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2023-02-18T13:33:07+01:00</dcterms:created>
  <dcterms:modified xsi:type="dcterms:W3CDTF">2023-02-18T13:33:07+01:00</dcterms:modified>
</cp:coreProperties>
</file>

<file path=docProps/custom.xml><?xml version="1.0" encoding="utf-8"?>
<Properties xmlns="http://schemas.openxmlformats.org/officeDocument/2006/custom-properties" xmlns:vt="http://schemas.openxmlformats.org/officeDocument/2006/docPropsVTypes"/>
</file>