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Modeling and Prediction of Online Product Review Helpfulness: A Survey - ACL Anthology</w:t>
      </w:r>
      <w:br/>
      <w:hyperlink r:id="rId7" w:history="1">
        <w:r>
          <w:rPr>
            <w:color w:val="2980b9"/>
            <w:u w:val="single"/>
          </w:rPr>
          <w:t xml:space="preserve">https://aclanthology.org/P18-1065/</w:t>
        </w:r>
      </w:hyperlink>
    </w:p>
    <w:p>
      <w:pPr>
        <w:pStyle w:val="Heading1"/>
      </w:pPr>
      <w:bookmarkStart w:id="2" w:name="_Toc2"/>
      <w:r>
        <w:t>Article summary:</w:t>
      </w:r>
      <w:bookmarkEnd w:id="2"/>
    </w:p>
    <w:p>
      <w:pPr>
        <w:jc w:val="both"/>
      </w:pPr>
      <w:r>
        <w:rPr/>
        <w:t xml:space="preserve">1. 随着电子商务网站中自由形式用户生成的评论数量不断增加，需要自动机制来筛选出高质量的内容。</w:t>
      </w:r>
    </w:p>
    <w:p>
      <w:pPr>
        <w:jc w:val="both"/>
      </w:pPr>
      <w:r>
        <w:rPr/>
        <w:t xml:space="preserve">2. 评论有用性建模是一项研究影响评论有用性的机制并试图准确预测它的任务。</w:t>
      </w:r>
    </w:p>
    <w:p>
      <w:pPr>
        <w:jc w:val="both"/>
      </w:pPr>
      <w:r>
        <w:rPr/>
        <w:t xml:space="preserve">3. 本文概述了过去十年中最相关的有用性预测和理解工作，讨论了从这些工作中获得的见解，并提供了未来研究的指导方针。</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作为一篇综述性文章，本文对在线产品评论有关的帮助度建模和预测进行了概述。然而，本文存在以下几个问题：</w:t>
      </w:r>
    </w:p>
    <w:p>
      <w:pPr>
        <w:jc w:val="both"/>
      </w:pPr>
      <w:r>
        <w:rPr/>
        <w:t xml:space="preserve"/>
      </w:r>
    </w:p>
    <w:p>
      <w:pPr>
        <w:jc w:val="both"/>
      </w:pPr>
      <w:r>
        <w:rPr/>
        <w:t xml:space="preserve">1. 偏见来源：本文没有提及任何可能的偏见来源，例如作者自身的立场、研究资金来源等。这些因素可能会影响作者对该领域的看法和研究结果。</w:t>
      </w:r>
    </w:p>
    <w:p>
      <w:pPr>
        <w:jc w:val="both"/>
      </w:pPr>
      <w:r>
        <w:rPr/>
        <w:t xml:space="preserve"/>
      </w:r>
    </w:p>
    <w:p>
      <w:pPr>
        <w:jc w:val="both"/>
      </w:pPr>
      <w:r>
        <w:rPr/>
        <w:t xml:space="preserve">2. 片面报道：本文只介绍了过去十年中最相关的工作，但并未涵盖所有相关研究。这种选择性报道可能会导致读者对该领域的理解不够全面。</w:t>
      </w:r>
    </w:p>
    <w:p>
      <w:pPr>
        <w:jc w:val="both"/>
      </w:pPr>
      <w:r>
        <w:rPr/>
        <w:t xml:space="preserve"/>
      </w:r>
    </w:p>
    <w:p>
      <w:pPr>
        <w:jc w:val="both"/>
      </w:pPr>
      <w:r>
        <w:rPr/>
        <w:t xml:space="preserve">3. 缺失考虑点：本文没有讨论一些重要的考虑点，例如如何处理虚假评论、如何平衡用户隐私和信息公开等问题。这些问题在实际应用中非常重要，但在本文中被忽略了。</w:t>
      </w:r>
    </w:p>
    <w:p>
      <w:pPr>
        <w:jc w:val="both"/>
      </w:pPr>
      <w:r>
        <w:rPr/>
        <w:t xml:space="preserve"/>
      </w:r>
    </w:p>
    <w:p>
      <w:pPr>
        <w:jc w:val="both"/>
      </w:pPr>
      <w:r>
        <w:rPr/>
        <w:t xml:space="preserve">4. 主张缺失证据：本文提出了一些指导未来研究的建议，但并未提供足够的证据支持这些建议是否可行或有效。</w:t>
      </w:r>
    </w:p>
    <w:p>
      <w:pPr>
        <w:jc w:val="both"/>
      </w:pPr>
      <w:r>
        <w:rPr/>
        <w:t xml:space="preserve"/>
      </w:r>
    </w:p>
    <w:p>
      <w:pPr>
        <w:jc w:val="both"/>
      </w:pPr>
      <w:r>
        <w:rPr/>
        <w:t xml:space="preserve">5. 未探索反驳：本文没有探讨任何可能与其主张相反或有争议的观点。这种单方面呈现可能会导致读者对该领域的理解产生误导。</w:t>
      </w:r>
    </w:p>
    <w:p>
      <w:pPr>
        <w:jc w:val="both"/>
      </w:pPr>
      <w:r>
        <w:rPr/>
        <w:t xml:space="preserve"/>
      </w:r>
    </w:p>
    <w:p>
      <w:pPr>
        <w:jc w:val="both"/>
      </w:pPr>
      <w:r>
        <w:rPr/>
        <w:t xml:space="preserve">6. 宣传内容：尽管本文声称是一篇客观综述性文章，但其中仍包含某些宣传内容，例如“越来越多”的需求和“精确预测”的目标。这种语言可能会使读者认为该领域已经取得了很大进展，并且可以轻松地实现高精度预测。</w:t>
      </w:r>
    </w:p>
    <w:p>
      <w:pPr>
        <w:jc w:val="both"/>
      </w:pPr>
      <w:r>
        <w:rPr/>
        <w:t xml:space="preserve"/>
      </w:r>
    </w:p>
    <w:p>
      <w:pPr>
        <w:jc w:val="both"/>
      </w:pPr>
      <w:r>
        <w:rPr/>
        <w:t xml:space="preserve">7. 偏袒：尽管作者试图保持客观性，但文章中仍存在某些偏袒倾向。例如，在讨论不同方法时，作者似乎更倾向于使用基于机器学习算法而非基于规则或人工干预的方法。</w:t>
      </w:r>
    </w:p>
    <w:p>
      <w:pPr>
        <w:jc w:val="both"/>
      </w:pPr>
      <w:r>
        <w:rPr/>
        <w:t xml:space="preserve"/>
      </w:r>
    </w:p>
    <w:p>
      <w:pPr>
        <w:jc w:val="both"/>
      </w:pPr>
      <w:r>
        <w:rPr/>
        <w:t xml:space="preserve">8. 风险注意力不足：尽管在线产品评论有关帮助度建模和预测是一个有前途的研究领域，但也存在一些潜在风险和负面影响。例如，在某些情况下，过分依赖自动化算法可能会导致错误或歧视性结果；另外，在某些国家或地区，公开用户评论可能涉及到隐私保护等法律问题。然而，在本文中并未充分探讨这些风险和挑战。</w:t>
      </w:r>
    </w:p>
    <w:p>
      <w:pPr>
        <w:pStyle w:val="Heading1"/>
      </w:pPr>
      <w:bookmarkStart w:id="5" w:name="_Toc5"/>
      <w:r>
        <w:t>Topics for further research:</w:t>
      </w:r>
      <w:bookmarkEnd w:id="5"/>
    </w:p>
    <w:p>
      <w:pPr>
        <w:spacing w:after="0"/>
        <w:numPr>
          <w:ilvl w:val="0"/>
          <w:numId w:val="2"/>
        </w:numPr>
      </w:pPr>
      <w:r>
        <w:rPr/>
        <w:t xml:space="preserve">Potential biases in online product review research
</w:t>
      </w:r>
    </w:p>
    <w:p>
      <w:pPr>
        <w:spacing w:after="0"/>
        <w:numPr>
          <w:ilvl w:val="0"/>
          <w:numId w:val="2"/>
        </w:numPr>
      </w:pPr>
      <w:r>
        <w:rPr/>
        <w:t xml:space="preserve">Limitations of selective reporting in online product review research
</w:t>
      </w:r>
    </w:p>
    <w:p>
      <w:pPr>
        <w:spacing w:after="0"/>
        <w:numPr>
          <w:ilvl w:val="0"/>
          <w:numId w:val="2"/>
        </w:numPr>
      </w:pPr>
      <w:r>
        <w:rPr/>
        <w:t xml:space="preserve">Overlooking important considerations in online product review research
</w:t>
      </w:r>
    </w:p>
    <w:p>
      <w:pPr>
        <w:spacing w:after="0"/>
        <w:numPr>
          <w:ilvl w:val="0"/>
          <w:numId w:val="2"/>
        </w:numPr>
      </w:pPr>
      <w:r>
        <w:rPr/>
        <w:t xml:space="preserve">Lack of evidence for recommendations in online product review research
</w:t>
      </w:r>
    </w:p>
    <w:p>
      <w:pPr>
        <w:spacing w:after="0"/>
        <w:numPr>
          <w:ilvl w:val="0"/>
          <w:numId w:val="2"/>
        </w:numPr>
      </w:pPr>
      <w:r>
        <w:rPr/>
        <w:t xml:space="preserve">Failure to explore opposing views in online product review research
</w:t>
      </w:r>
    </w:p>
    <w:p>
      <w:pPr>
        <w:numPr>
          <w:ilvl w:val="0"/>
          <w:numId w:val="2"/>
        </w:numPr>
      </w:pPr>
      <w:r>
        <w:rPr/>
        <w:t xml:space="preserve">Potential risks and challenges in online product review research</w:t>
      </w:r>
    </w:p>
    <w:p>
      <w:pPr>
        <w:pStyle w:val="Heading1"/>
      </w:pPr>
      <w:bookmarkStart w:id="6" w:name="_Toc6"/>
      <w:r>
        <w:t>Report location:</w:t>
      </w:r>
      <w:bookmarkEnd w:id="6"/>
    </w:p>
    <w:p>
      <w:hyperlink r:id="rId8" w:history="1">
        <w:r>
          <w:rPr>
            <w:color w:val="2980b9"/>
            <w:u w:val="single"/>
          </w:rPr>
          <w:t xml:space="preserve">https://www.fullpicture.app/item/3c148add566359757197556166214f8b</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2172AE8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aclanthology.org/P18-1065/" TargetMode="External"/><Relationship Id="rId8" Type="http://schemas.openxmlformats.org/officeDocument/2006/relationships/hyperlink" Target="https://www.fullpicture.app/item/3c148add566359757197556166214f8b"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2023-12-27T17:38:23+01:00</dcterms:created>
  <dcterms:modified xsi:type="dcterms:W3CDTF">2023-12-27T17:38:23+01:00</dcterms:modified>
</cp:coreProperties>
</file>

<file path=docProps/custom.xml><?xml version="1.0" encoding="utf-8"?>
<Properties xmlns="http://schemas.openxmlformats.org/officeDocument/2006/custom-properties" xmlns:vt="http://schemas.openxmlformats.org/officeDocument/2006/docPropsVTypes"/>
</file>