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Marijuana Deals Albuquerque, NM, Weed Specials Albuquerque, NM | Marijuana Specials Albuquerque, NM | Cannabis Deals &amp; Weed Deals | The Grass Station Dispensary</w:t>
      </w:r>
      <w:br/>
      <w:hyperlink r:id="rId7" w:history="1">
        <w:r>
          <w:rPr>
            <w:color w:val="2980b9"/>
            <w:u w:val="single"/>
          </w:rPr>
          <w:t xml:space="preserve">https://thegrassstation.com/deals-specials/</w:t>
        </w:r>
      </w:hyperlink>
    </w:p>
    <w:p>
      <w:pPr>
        <w:pStyle w:val="Heading1"/>
      </w:pPr>
      <w:bookmarkStart w:id="2" w:name="_Toc2"/>
      <w:r>
        <w:t>Article summary:</w:t>
      </w:r>
      <w:bookmarkEnd w:id="2"/>
    </w:p>
    <w:p>
      <w:pPr>
        <w:jc w:val="both"/>
      </w:pPr>
      <w:r>
        <w:rPr/>
        <w:t xml:space="preserve">1. The Grass Station Dispensary in Albuquerque, NM offers free parking, easy access, and a wide selection of cannabis products.</w:t>
      </w:r>
    </w:p>
    <w:p>
      <w:pPr>
        <w:jc w:val="both"/>
      </w:pPr>
      <w:r>
        <w:rPr/>
        <w:t xml:space="preserve">2. They have daily deals, a VIP program, and offer in-store pickup, curbside pickup, and drive-thru options.</w:t>
      </w:r>
    </w:p>
    <w:p>
      <w:pPr>
        <w:jc w:val="both"/>
      </w:pPr>
      <w:r>
        <w:rPr/>
        <w:t xml:space="preserve">3. Customers should consult with a physician before using any cannabis products and follow all terms and conditions listed on the site.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"Marijuana Deals Albuquerque, NM, Weed Specials Albuquerque, NM | Marijuana Specials Albuquerque, NM | Cannabis Deals &amp; Weed Deals | The Grass Station Dispensary" is a promotional piece for The Grass Station Dispensary in Albuquerque, New Mexico. While the article provides information about the dispensary's location, hours of operation, and various services such as online ordering and drive-thru pick-up, it is heavily biased towards promoting the dispensary's products and services.</w:t>
      </w:r>
    </w:p>
    <w:p>
      <w:pPr>
        <w:jc w:val="both"/>
      </w:pPr>
      <w:r>
        <w:rPr/>
        <w:t xml:space="preserve"/>
      </w:r>
    </w:p>
    <w:p>
      <w:pPr>
        <w:jc w:val="both"/>
      </w:pPr>
      <w:r>
        <w:rPr/>
        <w:t xml:space="preserve">The article lacks balance as it only presents one side of the story - that of the dispensary. It does not provide any counterarguments or opposing views on the use of marijuana or its potential risks. Additionally, there are no references to any scientific studies or research to support the claims made about the benefits of using marijuana.</w:t>
      </w:r>
    </w:p>
    <w:p>
      <w:pPr>
        <w:jc w:val="both"/>
      </w:pPr>
      <w:r>
        <w:rPr/>
        <w:t xml:space="preserve"/>
      </w:r>
    </w:p>
    <w:p>
      <w:pPr>
        <w:jc w:val="both"/>
      </w:pPr>
      <w:r>
        <w:rPr/>
        <w:t xml:space="preserve">The article also contains unsupported claims such as "Best Customer Service" and "Best Selection of Cannabis." These claims are subjective and cannot be verified without further evidence. Furthermore, there is no mention of any possible risks associated with using marijuana or any warnings about its potential side effects.</w:t>
      </w:r>
    </w:p>
    <w:p>
      <w:pPr>
        <w:jc w:val="both"/>
      </w:pPr>
      <w:r>
        <w:rPr/>
        <w:t xml:space="preserve"/>
      </w:r>
    </w:p>
    <w:p>
      <w:pPr>
        <w:jc w:val="both"/>
      </w:pPr>
      <w:r>
        <w:rPr/>
        <w:t xml:space="preserve">The article appears to be promotional content rather than an objective news piece. It promotes various deals and specials offered by The Grass Station Dispensary without providing any critical analysis or evaluation of their value or effectiveness.</w:t>
      </w:r>
    </w:p>
    <w:p>
      <w:pPr>
        <w:jc w:val="both"/>
      </w:pPr>
      <w:r>
        <w:rPr/>
        <w:t xml:space="preserve"/>
      </w:r>
    </w:p>
    <w:p>
      <w:pPr>
        <w:jc w:val="both"/>
      </w:pPr>
      <w:r>
        <w:rPr/>
        <w:t xml:space="preserve">Overall, this article lacks objectivity and balance. It presents a one-sided view that heavily favors promoting The Grass Station Dispensary's products and services while ignoring potential risks associated with using marijuana. As such, readers should approach this article with caution and seek out additional sources for a more balanced perspective on the topic.</w:t>
      </w:r>
    </w:p>
    <w:p>
      <w:pPr>
        <w:pStyle w:val="Heading1"/>
      </w:pPr>
      <w:bookmarkStart w:id="5" w:name="_Toc5"/>
      <w:r>
        <w:t>Topics for further research:</w:t>
      </w:r>
      <w:bookmarkEnd w:id="5"/>
    </w:p>
    <w:p>
      <w:pPr>
        <w:spacing w:after="0"/>
        <w:numPr>
          <w:ilvl w:val="0"/>
          <w:numId w:val="2"/>
        </w:numPr>
      </w:pPr>
      <w:r>
        <w:rPr/>
        <w:t xml:space="preserve">Risks of using marijuana
</w:t>
      </w:r>
    </w:p>
    <w:p>
      <w:pPr>
        <w:spacing w:after="0"/>
        <w:numPr>
          <w:ilvl w:val="0"/>
          <w:numId w:val="2"/>
        </w:numPr>
      </w:pPr>
      <w:r>
        <w:rPr/>
        <w:t xml:space="preserve">Scientific studies on marijuana use
</w:t>
      </w:r>
    </w:p>
    <w:p>
      <w:pPr>
        <w:spacing w:after="0"/>
        <w:numPr>
          <w:ilvl w:val="0"/>
          <w:numId w:val="2"/>
        </w:numPr>
      </w:pPr>
      <w:r>
        <w:rPr/>
        <w:t xml:space="preserve">Potential side effects of marijuana
</w:t>
      </w:r>
    </w:p>
    <w:p>
      <w:pPr>
        <w:spacing w:after="0"/>
        <w:numPr>
          <w:ilvl w:val="0"/>
          <w:numId w:val="2"/>
        </w:numPr>
      </w:pPr>
      <w:r>
        <w:rPr/>
        <w:t xml:space="preserve">Marijuana legalization and regulation
</w:t>
      </w:r>
    </w:p>
    <w:p>
      <w:pPr>
        <w:spacing w:after="0"/>
        <w:numPr>
          <w:ilvl w:val="0"/>
          <w:numId w:val="2"/>
        </w:numPr>
      </w:pPr>
      <w:r>
        <w:rPr/>
        <w:t xml:space="preserve">Medical uses of marijuana
</w:t>
      </w:r>
    </w:p>
    <w:p>
      <w:pPr>
        <w:numPr>
          <w:ilvl w:val="0"/>
          <w:numId w:val="2"/>
        </w:numPr>
      </w:pPr>
      <w:r>
        <w:rPr/>
        <w:t xml:space="preserve">Public opinion on marijuana legalization</w:t>
      </w:r>
    </w:p>
    <w:p>
      <w:pPr>
        <w:pStyle w:val="Heading1"/>
      </w:pPr>
      <w:bookmarkStart w:id="6" w:name="_Toc6"/>
      <w:r>
        <w:t>Report location:</w:t>
      </w:r>
      <w:bookmarkEnd w:id="6"/>
    </w:p>
    <w:p>
      <w:hyperlink r:id="rId8" w:history="1">
        <w:r>
          <w:rPr>
            <w:color w:val="2980b9"/>
            <w:u w:val="single"/>
          </w:rPr>
          <w:t xml:space="preserve">https://www.fullpicture.app/item/69965a4ada2db7b33d520b9ce35d57c7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FA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grassstation.com/deals-specials/" TargetMode="External"/><Relationship Id="rId8" Type="http://schemas.openxmlformats.org/officeDocument/2006/relationships/hyperlink" Target="https://www.fullpicture.app/item/69965a4ada2db7b33d520b9ce35d57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2023-12-11T04:43:29+01:00</dcterms:created>
  <dcterms:modified xsi:type="dcterms:W3CDTF">2023-12-11T04:43:29+01:00</dcterms:modified>
</cp:coreProperties>
</file>

<file path=docProps/custom.xml><?xml version="1.0" encoding="utf-8"?>
<Properties xmlns="http://schemas.openxmlformats.org/officeDocument/2006/custom-properties" xmlns:vt="http://schemas.openxmlformats.org/officeDocument/2006/docPropsVTypes"/>
</file>