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Donald Trump Has a New Habit That Could Get Him Into Big Trouble</w:t>
      </w:r>
      <w:br/>
      <w:hyperlink r:id="rId7" w:history="1">
        <w:r>
          <w:rPr>
            <w:color w:val="2980b9"/>
            <w:u w:val="single"/>
          </w:rPr>
          <w:t xml:space="preserve">https://www.msn.com/en-us/news/politics/donald-trump-has-a-new-habit-that-could-get-him-into-big-trouble/ar-AA16Mmv5?cvid=241c36d5a4b64c748580de718a594f86</w:t>
        </w:r>
      </w:hyperlink>
    </w:p>
    <w:p>
      <w:pPr>
        <w:pStyle w:val="Heading1"/>
      </w:pPr>
      <w:bookmarkStart w:id="2" w:name="_Toc2"/>
      <w:r>
        <w:t>Article summary:</w:t>
      </w:r>
      <w:bookmarkEnd w:id="2"/>
    </w:p>
    <w:p>
      <w:pPr>
        <w:jc w:val="both"/>
      </w:pPr>
      <w:r>
        <w:rPr/>
        <w:t xml:space="preserve">1. Donald Trump has recently taken up the habit of texting, which could be used against him in court.</w:t>
      </w:r>
    </w:p>
    <w:p>
      <w:pPr>
        <w:jc w:val="both"/>
      </w:pPr>
      <w:r>
        <w:rPr/>
        <w:t xml:space="preserve">2. Trump has also been known to take notes from meetings and snatch them away from junior legal associates.</w:t>
      </w:r>
    </w:p>
    <w:p>
      <w:pPr>
        <w:jc w:val="both"/>
      </w:pPr>
      <w:r>
        <w:rPr/>
        <w:t xml:space="preserve">3. Facebook and Instagram have reinstated Trump's accounts with new guardrails in place to deter repeat offenses.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Donald Trump’s recent habits that could potentially get him into trouble. The article is well-researched and provides evidence for its claims, such as the fact that Trump has snatching notes from junior legal associates in the past, as well as his newfound habit of texting. It also provides an unbiased view on the reinstatement of his Facebook and Instagram accounts, noting the new guardrails put in place to deter repeat offenses. </w:t>
      </w:r>
    </w:p>
    <w:p>
      <w:pPr>
        <w:jc w:val="both"/>
      </w:pPr>
      <w:r>
        <w:rPr/>
        <w:t xml:space="preserve">However, there are some potential biases present in the article. For example, it does not explore any counterarguments or present both sides equally when discussing the reinstatement of Trump’s social media accounts. Additionally, it does not provide any evidence for its claims about possible risks associated with Trump’s new habits or how they could be used against him in court. Furthermore, there is no mention of any potential promotional content related to Donald Trump or his political views that may be present on his social media accounts. </w:t>
      </w:r>
    </w:p>
    <w:p>
      <w:pPr>
        <w:jc w:val="both"/>
      </w:pPr>
      <w:r>
        <w:rPr/>
        <w:t xml:space="preserve">In conclusion, while this article is generally reliable and trustworthy due to its comprehensive overview of Donald Trump’s recent habits that could potentially get him into trouble, there are some potential biases present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Counterarguments to reinstatement of Donald Trump's social media accounts</w:t>
      </w:r>
    </w:p>
    <w:p>
      <w:pPr>
        <w:spacing w:after="0"/>
        <w:numPr>
          <w:ilvl w:val="0"/>
          <w:numId w:val="2"/>
        </w:numPr>
      </w:pPr>
      <w:r>
        <w:rPr/>
        <w:t xml:space="preserve">Evidence of risks associated with Donald Trump's new habits</w:t>
      </w:r>
    </w:p>
    <w:p>
      <w:pPr>
        <w:spacing w:after="0"/>
        <w:numPr>
          <w:ilvl w:val="0"/>
          <w:numId w:val="2"/>
        </w:numPr>
      </w:pPr>
      <w:r>
        <w:rPr/>
        <w:t xml:space="preserve">Potential legal implications of Donald Trump's new habits</w:t>
      </w:r>
    </w:p>
    <w:p>
      <w:pPr>
        <w:spacing w:after="0"/>
        <w:numPr>
          <w:ilvl w:val="0"/>
          <w:numId w:val="2"/>
        </w:numPr>
      </w:pPr>
      <w:r>
        <w:rPr/>
        <w:t xml:space="preserve">Promotional content related to Donald Trump on social media</w:t>
      </w:r>
    </w:p>
    <w:p>
      <w:pPr>
        <w:spacing w:after="0"/>
        <w:numPr>
          <w:ilvl w:val="0"/>
          <w:numId w:val="2"/>
        </w:numPr>
      </w:pPr>
      <w:r>
        <w:rPr/>
        <w:t xml:space="preserve">Impact of Donald Trump's new habits on public opinion</w:t>
      </w:r>
    </w:p>
    <w:p>
      <w:pPr>
        <w:numPr>
          <w:ilvl w:val="0"/>
          <w:numId w:val="2"/>
        </w:numPr>
      </w:pPr>
      <w:r>
        <w:rPr/>
        <w:t xml:space="preserve">Analysis of Donald Trump's social media activity since reinstatement</w:t>
      </w:r>
    </w:p>
    <w:p>
      <w:pPr>
        <w:pStyle w:val="Heading1"/>
      </w:pPr>
      <w:bookmarkStart w:id="6" w:name="_Toc6"/>
      <w:r>
        <w:t>Report location:</w:t>
      </w:r>
      <w:bookmarkEnd w:id="6"/>
    </w:p>
    <w:p>
      <w:hyperlink r:id="rId8" w:history="1">
        <w:r>
          <w:rPr>
            <w:color w:val="2980b9"/>
            <w:u w:val="single"/>
          </w:rPr>
          <w:t xml:space="preserve">https://www.fullpicture.app/item/f1cd5ad1834472210de2d9f11d44f93c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F07F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politics/donald-trump-has-a-new-habit-that-could-get-him-into-big-trouble/ar-AA16Mmv5?cvid=241c36d5a4b64c748580de718a594f86" TargetMode="External"/><Relationship Id="rId8" Type="http://schemas.openxmlformats.org/officeDocument/2006/relationships/hyperlink" Target="https://www.fullpicture.app/item/f1cd5ad1834472210de2d9f11d44f9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2023-02-21T22:21:30+01:00</dcterms:created>
  <dcterms:modified xsi:type="dcterms:W3CDTF">2023-02-21T22:21:30+01:00</dcterms:modified>
</cp:coreProperties>
</file>

<file path=docProps/custom.xml><?xml version="1.0" encoding="utf-8"?>
<Properties xmlns="http://schemas.openxmlformats.org/officeDocument/2006/custom-properties" xmlns:vt="http://schemas.openxmlformats.org/officeDocument/2006/docPropsVTypes"/>
</file>